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F4A07" w14:textId="77777777" w:rsidR="003A75E2" w:rsidRPr="00985EE7" w:rsidRDefault="003A75E2" w:rsidP="003A75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85EE7">
        <w:rPr>
          <w:rFonts w:ascii="Times New Roman" w:hAnsi="Times New Roman" w:cs="Times New Roman"/>
        </w:rPr>
        <w:t xml:space="preserve">                                                    </w:t>
      </w:r>
    </w:p>
    <w:p w14:paraId="5957A371" w14:textId="77777777" w:rsidR="006B4AF6" w:rsidRDefault="006B4AF6" w:rsidP="006B4AF6">
      <w:pPr>
        <w:jc w:val="right"/>
        <w:rPr>
          <w:rFonts w:ascii="Times New Roman" w:hAnsi="Times New Roman" w:cs="Times New Roman"/>
        </w:rPr>
      </w:pPr>
      <w:r w:rsidRPr="002C6A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№ 1 к части 3</w:t>
      </w:r>
      <w:r w:rsidRPr="002C6A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«ИНФОРМАЦИОННАЯ КАРТА АУКЦИОНА»</w:t>
      </w:r>
    </w:p>
    <w:tbl>
      <w:tblPr>
        <w:tblStyle w:val="a7"/>
        <w:tblW w:w="14879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3402"/>
        <w:gridCol w:w="1276"/>
        <w:gridCol w:w="1134"/>
        <w:gridCol w:w="1134"/>
        <w:gridCol w:w="1559"/>
        <w:gridCol w:w="1276"/>
        <w:gridCol w:w="1559"/>
        <w:gridCol w:w="1134"/>
      </w:tblGrid>
      <w:tr w:rsidR="00EA6A62" w:rsidRPr="00EA6A62" w14:paraId="1717BC03" w14:textId="77777777" w:rsidTr="000041B4">
        <w:trPr>
          <w:trHeight w:val="1498"/>
        </w:trPr>
        <w:tc>
          <w:tcPr>
            <w:tcW w:w="704" w:type="dxa"/>
            <w:hideMark/>
          </w:tcPr>
          <w:p w14:paraId="12260909" w14:textId="77777777" w:rsidR="00EA6A62" w:rsidRPr="00EA6A62" w:rsidRDefault="00EA6A62" w:rsidP="00EA6A62">
            <w:pPr>
              <w:tabs>
                <w:tab w:val="left" w:pos="13440"/>
              </w:tabs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189075711"/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на схеме *</w:t>
            </w:r>
          </w:p>
        </w:tc>
        <w:tc>
          <w:tcPr>
            <w:tcW w:w="1701" w:type="dxa"/>
            <w:hideMark/>
          </w:tcPr>
          <w:p w14:paraId="58354FB9" w14:textId="77777777" w:rsidR="00EA6A62" w:rsidRPr="00EA6A62" w:rsidRDefault="00EA6A62" w:rsidP="006B4AF6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размещения</w:t>
            </w:r>
          </w:p>
        </w:tc>
        <w:tc>
          <w:tcPr>
            <w:tcW w:w="3402" w:type="dxa"/>
          </w:tcPr>
          <w:p w14:paraId="1040418E" w14:textId="77777777" w:rsidR="00EA6A62" w:rsidRPr="00EA6A62" w:rsidRDefault="00EA6A62" w:rsidP="006B4AF6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Расположение на земельном участке</w:t>
            </w:r>
          </w:p>
        </w:tc>
        <w:tc>
          <w:tcPr>
            <w:tcW w:w="1276" w:type="dxa"/>
            <w:hideMark/>
          </w:tcPr>
          <w:p w14:paraId="0C1F93CB" w14:textId="77777777" w:rsidR="00EA6A62" w:rsidRPr="00EA6A62" w:rsidRDefault="00EA6A62" w:rsidP="00EA6A6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рекламной конструкции</w:t>
            </w:r>
          </w:p>
        </w:tc>
        <w:tc>
          <w:tcPr>
            <w:tcW w:w="1134" w:type="dxa"/>
            <w:hideMark/>
          </w:tcPr>
          <w:p w14:paraId="327596DB" w14:textId="77777777" w:rsidR="00EA6A62" w:rsidRPr="00EA6A62" w:rsidRDefault="00EA6A62" w:rsidP="00EA6A6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Площадь  одного информационного поля, </w:t>
            </w:r>
          </w:p>
          <w:p w14:paraId="64292DAB" w14:textId="77777777" w:rsidR="00EA6A62" w:rsidRPr="00EA6A62" w:rsidRDefault="00EA6A62" w:rsidP="00EA6A6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 м.</w:t>
            </w:r>
          </w:p>
        </w:tc>
        <w:tc>
          <w:tcPr>
            <w:tcW w:w="1134" w:type="dxa"/>
            <w:hideMark/>
          </w:tcPr>
          <w:p w14:paraId="1AC9D85C" w14:textId="4A9373C6" w:rsidR="00EA6A62" w:rsidRPr="00EA6A62" w:rsidRDefault="00EA6A62" w:rsidP="000041B4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</w:t>
            </w:r>
            <w:r w:rsidR="000041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 информационных полей, шт.</w:t>
            </w:r>
          </w:p>
        </w:tc>
        <w:tc>
          <w:tcPr>
            <w:tcW w:w="1559" w:type="dxa"/>
            <w:hideMark/>
          </w:tcPr>
          <w:p w14:paraId="4C7DEFBA" w14:textId="77777777" w:rsidR="00EA6A62" w:rsidRPr="00EA6A62" w:rsidRDefault="00EA6A62" w:rsidP="006B4AF6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демонстрации изображения</w:t>
            </w:r>
          </w:p>
        </w:tc>
        <w:tc>
          <w:tcPr>
            <w:tcW w:w="1276" w:type="dxa"/>
            <w:hideMark/>
          </w:tcPr>
          <w:p w14:paraId="16629627" w14:textId="77777777" w:rsidR="00EA6A62" w:rsidRPr="00EA6A62" w:rsidRDefault="00EA6A62" w:rsidP="00EA6A6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Срок, на который заключается договор, лет</w:t>
            </w:r>
          </w:p>
        </w:tc>
        <w:tc>
          <w:tcPr>
            <w:tcW w:w="1559" w:type="dxa"/>
            <w:hideMark/>
          </w:tcPr>
          <w:p w14:paraId="5F271901" w14:textId="2158E8B8" w:rsidR="00EA6A62" w:rsidRPr="00685A84" w:rsidRDefault="00685A84" w:rsidP="00EA6A6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5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Начальная цены лота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685A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A6A62" w:rsidRPr="00685A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Начальный (минимальный) размер годовой платы за право заключения договора, руб.</w:t>
            </w:r>
          </w:p>
        </w:tc>
        <w:tc>
          <w:tcPr>
            <w:tcW w:w="1134" w:type="dxa"/>
            <w:hideMark/>
          </w:tcPr>
          <w:p w14:paraId="79F71619" w14:textId="77777777" w:rsidR="00EA6A62" w:rsidRPr="00EA6A62" w:rsidRDefault="00EA6A62" w:rsidP="006B4AF6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Задаток,               руб.</w:t>
            </w:r>
          </w:p>
        </w:tc>
      </w:tr>
      <w:tr w:rsidR="00EA6A62" w:rsidRPr="00EA6A62" w14:paraId="5206C7CA" w14:textId="77777777" w:rsidTr="00EA6A62">
        <w:trPr>
          <w:trHeight w:val="307"/>
        </w:trPr>
        <w:tc>
          <w:tcPr>
            <w:tcW w:w="14879" w:type="dxa"/>
            <w:gridSpan w:val="10"/>
            <w:vAlign w:val="center"/>
          </w:tcPr>
          <w:p w14:paraId="04948D8B" w14:textId="77777777" w:rsidR="00EA6A62" w:rsidRPr="00EA6A62" w:rsidRDefault="00EA6A62" w:rsidP="00647FC0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ЛОТ № 1</w:t>
            </w:r>
          </w:p>
        </w:tc>
      </w:tr>
      <w:tr w:rsidR="00EA6A62" w:rsidRPr="00EA6A62" w14:paraId="549C4A36" w14:textId="77777777" w:rsidTr="000041B4">
        <w:trPr>
          <w:trHeight w:val="854"/>
        </w:trPr>
        <w:tc>
          <w:tcPr>
            <w:tcW w:w="704" w:type="dxa"/>
            <w:vAlign w:val="center"/>
          </w:tcPr>
          <w:p w14:paraId="692B765C" w14:textId="05A50C20" w:rsidR="00EA6A62" w:rsidRPr="00EA6A62" w:rsidRDefault="000041B4" w:rsidP="00632DC9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701" w:type="dxa"/>
            <w:vAlign w:val="center"/>
          </w:tcPr>
          <w:p w14:paraId="29C75088" w14:textId="77777777" w:rsidR="000041B4" w:rsidRDefault="000041B4" w:rsidP="00632D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4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Воронежская область, Рамонский район, </w:t>
            </w:r>
          </w:p>
          <w:p w14:paraId="4368896E" w14:textId="5E693584" w:rsidR="00EA6A62" w:rsidRPr="000041B4" w:rsidRDefault="000041B4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41B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р.п. Рамонь,              ул. Воронежская, д. 8а</w:t>
            </w:r>
          </w:p>
        </w:tc>
        <w:tc>
          <w:tcPr>
            <w:tcW w:w="3402" w:type="dxa"/>
            <w:vAlign w:val="center"/>
          </w:tcPr>
          <w:p w14:paraId="1C6D0AEB" w14:textId="10AEF730" w:rsidR="00EA6A62" w:rsidRPr="000041B4" w:rsidRDefault="000041B4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41B4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</w:t>
            </w:r>
            <w:r w:rsidRPr="000041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36:25:0000000:14240, площадью 4 кв.м, расположенный по адресу: Воронежская область, Рамонский район, Рамонское городское поселение, р.п. Рамонь, ул. Воронежская, участок 6а/1, из категории земель населенных пунктов с видом разрешенного использования: земельный участки (территории) общего пользования, является в собственностью Рамонского муниципального района Воронежской области.</w:t>
            </w:r>
          </w:p>
        </w:tc>
        <w:tc>
          <w:tcPr>
            <w:tcW w:w="1276" w:type="dxa"/>
            <w:vAlign w:val="center"/>
          </w:tcPr>
          <w:p w14:paraId="7EFA0FA2" w14:textId="77777777" w:rsidR="000041B4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щитовая установка</w:t>
            </w:r>
          </w:p>
          <w:p w14:paraId="1E489790" w14:textId="5A36B28F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 х 6 м</w:t>
            </w:r>
          </w:p>
        </w:tc>
        <w:tc>
          <w:tcPr>
            <w:tcW w:w="1134" w:type="dxa"/>
            <w:vAlign w:val="center"/>
          </w:tcPr>
          <w:p w14:paraId="61EB4002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14:paraId="19037E9F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361D50D6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статика / статика</w:t>
            </w:r>
          </w:p>
        </w:tc>
        <w:tc>
          <w:tcPr>
            <w:tcW w:w="1276" w:type="dxa"/>
            <w:vAlign w:val="center"/>
          </w:tcPr>
          <w:p w14:paraId="1DB2E8A0" w14:textId="77777777" w:rsidR="00EA6A62" w:rsidRPr="00EA6A62" w:rsidRDefault="00EA6A62" w:rsidP="00632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A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noWrap/>
            <w:vAlign w:val="center"/>
          </w:tcPr>
          <w:p w14:paraId="73931584" w14:textId="2C3CDE36" w:rsidR="00EA6A62" w:rsidRPr="00EA6A62" w:rsidRDefault="000041B4" w:rsidP="000041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50400,00</w:t>
            </w:r>
          </w:p>
        </w:tc>
        <w:tc>
          <w:tcPr>
            <w:tcW w:w="1134" w:type="dxa"/>
            <w:noWrap/>
            <w:vAlign w:val="center"/>
          </w:tcPr>
          <w:p w14:paraId="6CAD6F86" w14:textId="5661EC87" w:rsidR="00EA6A62" w:rsidRPr="00EA6A62" w:rsidRDefault="000041B4" w:rsidP="00632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50400,00</w:t>
            </w:r>
          </w:p>
        </w:tc>
      </w:tr>
      <w:bookmarkEnd w:id="0"/>
    </w:tbl>
    <w:p w14:paraId="4251E15D" w14:textId="77777777" w:rsidR="00F400FE" w:rsidRDefault="00F400FE" w:rsidP="005E78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A3F8D5E" w14:textId="77777777" w:rsidR="005E78A7" w:rsidRPr="00F400FE" w:rsidRDefault="005E78A7" w:rsidP="005E78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400FE">
        <w:rPr>
          <w:rFonts w:ascii="Times New Roman" w:eastAsia="Times New Roman" w:hAnsi="Times New Roman" w:cs="Times New Roman"/>
          <w:lang w:eastAsia="ru-RU"/>
        </w:rPr>
        <w:t xml:space="preserve">* Схемы размещения рекламных конструкций утверждены:      </w:t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  <w:r w:rsidRPr="00F400FE">
        <w:rPr>
          <w:rFonts w:ascii="Times New Roman" w:eastAsia="Times New Roman" w:hAnsi="Times New Roman" w:cs="Times New Roman"/>
          <w:lang w:eastAsia="ru-RU"/>
        </w:rPr>
        <w:tab/>
      </w:r>
    </w:p>
    <w:p w14:paraId="531F2E28" w14:textId="77777777" w:rsidR="005E78A7" w:rsidRPr="000041B4" w:rsidRDefault="005E78A7" w:rsidP="005E78A7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  <w:r w:rsidRPr="000041B4"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Pr="000041B4"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Pr="000041B4"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Pr="000041B4"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Pr="000041B4"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Pr="000041B4"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Pr="000041B4"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Pr="000041B4"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Pr="000041B4">
        <w:rPr>
          <w:rFonts w:ascii="Times New Roman" w:eastAsia="Times New Roman" w:hAnsi="Times New Roman" w:cs="Times New Roman"/>
          <w:color w:val="FF0000"/>
          <w:lang w:eastAsia="ru-RU"/>
        </w:rPr>
        <w:tab/>
      </w:r>
      <w:r w:rsidRPr="000041B4">
        <w:rPr>
          <w:rFonts w:ascii="Times New Roman" w:eastAsia="Times New Roman" w:hAnsi="Times New Roman" w:cs="Times New Roman"/>
          <w:color w:val="FF0000"/>
          <w:lang w:eastAsia="ru-RU"/>
        </w:rPr>
        <w:tab/>
      </w:r>
    </w:p>
    <w:p w14:paraId="4FC6FEDC" w14:textId="77777777" w:rsidR="000041B4" w:rsidRPr="000041B4" w:rsidRDefault="005E78A7" w:rsidP="000041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0041B4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 xml:space="preserve">По лоту 1 </w:t>
      </w:r>
      <w:r w:rsidR="000041B4" w:rsidRPr="000041B4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постановлением администрации Рамонского муниципального района Воронежской области от 24.12.2014 № 451 "Об утверждении схемы размещения рекламных конструкций на территории Рамонского муниципального района Воронежской области" (в редакции постановлений от 02.08.2016 № 250, от 15.05.2019 № 128, от 27.05.2019 № 147, от 14.06.2019 № 163, от 06.03.2020 № 60, от 17.03.2020 № 72, от 01.10.2020 № 235).</w:t>
      </w:r>
    </w:p>
    <w:p w14:paraId="6E3A9AA8" w14:textId="05A616D8" w:rsidR="005E78A7" w:rsidRPr="00D4725A" w:rsidRDefault="005E78A7" w:rsidP="00F40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</w:pPr>
      <w:r w:rsidRPr="000041B4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0041B4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  <w:r w:rsidRPr="00D4725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ab/>
      </w:r>
    </w:p>
    <w:p w14:paraId="151FE798" w14:textId="77777777" w:rsidR="00F400FE" w:rsidRPr="00F400FE" w:rsidRDefault="00F400FE" w:rsidP="00F400F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04047968" w14:textId="77777777" w:rsidR="00D04326" w:rsidRPr="00E86B67" w:rsidRDefault="005E78A7" w:rsidP="00F400F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</w:t>
      </w:r>
      <w:r w:rsidR="00E86B67"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>соответствии с</w:t>
      </w:r>
      <w:r w:rsidR="00E661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постановлением администрации Рамонского муниципального района Воронежской области от 24.12.2014 № 451 </w:t>
      </w: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>"О</w:t>
      </w:r>
      <w:r w:rsidR="00E661A2">
        <w:rPr>
          <w:rFonts w:ascii="Times New Roman" w:eastAsia="Times New Roman" w:hAnsi="Times New Roman" w:cs="Times New Roman"/>
          <w:sz w:val="21"/>
          <w:szCs w:val="21"/>
          <w:lang w:eastAsia="ru-RU"/>
        </w:rPr>
        <w:t>б</w:t>
      </w: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E661A2">
        <w:rPr>
          <w:rFonts w:ascii="Times New Roman" w:eastAsia="Times New Roman" w:hAnsi="Times New Roman" w:cs="Times New Roman"/>
          <w:sz w:val="21"/>
          <w:szCs w:val="21"/>
          <w:lang w:eastAsia="ru-RU"/>
        </w:rPr>
        <w:t>утверждении правил установки и эксплуатации рекламных конструкций на территории Рамонского муниципального района Воронежской области</w:t>
      </w: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" </w:t>
      </w:r>
      <w:r w:rsidR="00472BE2"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постановления администрации </w:t>
      </w: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>опублик</w:t>
      </w:r>
      <w:r w:rsidR="00472BE2"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ованы в информационной системе </w:t>
      </w:r>
      <w:r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сети</w:t>
      </w:r>
      <w:r w:rsidR="00472BE2"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Интернет, на официальном сайте органов местного самоуправления Рамонского муниципального района Воронежской области </w:t>
      </w:r>
      <w:hyperlink r:id="rId8" w:history="1">
        <w:r w:rsidR="00F400FE" w:rsidRPr="00E661A2">
          <w:rPr>
            <w:rStyle w:val="ab"/>
            <w:rFonts w:ascii="Times New Roman" w:eastAsia="Times New Roman" w:hAnsi="Times New Roman" w:cs="Times New Roman"/>
            <w:sz w:val="21"/>
            <w:szCs w:val="21"/>
            <w:lang w:eastAsia="ru-RU"/>
          </w:rPr>
          <w:t>(</w:t>
        </w:r>
        <w:r w:rsidR="00472BE2" w:rsidRPr="00E661A2">
          <w:rPr>
            <w:rStyle w:val="ab"/>
            <w:rFonts w:ascii="Times New Roman" w:eastAsia="Times New Roman" w:hAnsi="Times New Roman" w:cs="Times New Roman"/>
            <w:sz w:val="21"/>
            <w:szCs w:val="21"/>
            <w:lang w:eastAsia="ru-RU"/>
          </w:rPr>
          <w:t>https://omsu-ramon.gosuslugi.ru/</w:t>
        </w:r>
        <w:r w:rsidR="00F400FE" w:rsidRPr="00E661A2">
          <w:rPr>
            <w:rStyle w:val="ab"/>
            <w:rFonts w:ascii="Times New Roman" w:eastAsia="Times New Roman" w:hAnsi="Times New Roman" w:cs="Times New Roman"/>
            <w:sz w:val="21"/>
            <w:szCs w:val="21"/>
            <w:lang w:eastAsia="ru-RU"/>
          </w:rPr>
          <w:t>)</w:t>
        </w:r>
      </w:hyperlink>
      <w:r w:rsidR="00F400FE" w:rsidRPr="00E86B6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E661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bookmarkStart w:id="1" w:name="_GoBack"/>
      <w:bookmarkEnd w:id="1"/>
    </w:p>
    <w:sectPr w:rsidR="00D04326" w:rsidRPr="00E86B67" w:rsidSect="006B4AF6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E4F02" w14:textId="77777777" w:rsidR="008C5DC5" w:rsidRDefault="008C5DC5" w:rsidP="0043788D">
      <w:pPr>
        <w:spacing w:after="0" w:line="240" w:lineRule="auto"/>
      </w:pPr>
      <w:r>
        <w:separator/>
      </w:r>
    </w:p>
  </w:endnote>
  <w:endnote w:type="continuationSeparator" w:id="0">
    <w:p w14:paraId="6229F374" w14:textId="77777777" w:rsidR="008C5DC5" w:rsidRDefault="008C5DC5" w:rsidP="00437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34B4C" w14:textId="77777777" w:rsidR="008C5DC5" w:rsidRDefault="008C5DC5" w:rsidP="0043788D">
      <w:pPr>
        <w:spacing w:after="0" w:line="240" w:lineRule="auto"/>
      </w:pPr>
      <w:r>
        <w:separator/>
      </w:r>
    </w:p>
  </w:footnote>
  <w:footnote w:type="continuationSeparator" w:id="0">
    <w:p w14:paraId="3A2D6400" w14:textId="77777777" w:rsidR="008C5DC5" w:rsidRDefault="008C5DC5" w:rsidP="00437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E0FA9"/>
    <w:multiLevelType w:val="hybridMultilevel"/>
    <w:tmpl w:val="AB92804E"/>
    <w:lvl w:ilvl="0" w:tplc="AA18EE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C5C"/>
    <w:rsid w:val="000041B4"/>
    <w:rsid w:val="00027FAB"/>
    <w:rsid w:val="00072BC6"/>
    <w:rsid w:val="000770AB"/>
    <w:rsid w:val="00136B0A"/>
    <w:rsid w:val="00181383"/>
    <w:rsid w:val="001A5DA6"/>
    <w:rsid w:val="002038FA"/>
    <w:rsid w:val="003A75E2"/>
    <w:rsid w:val="0043788D"/>
    <w:rsid w:val="00450BF1"/>
    <w:rsid w:val="00472BE2"/>
    <w:rsid w:val="00540E77"/>
    <w:rsid w:val="005E78A7"/>
    <w:rsid w:val="00632DC9"/>
    <w:rsid w:val="00647FC0"/>
    <w:rsid w:val="00685A84"/>
    <w:rsid w:val="00686734"/>
    <w:rsid w:val="006B4AF6"/>
    <w:rsid w:val="00747D6D"/>
    <w:rsid w:val="007D21EE"/>
    <w:rsid w:val="00854705"/>
    <w:rsid w:val="008C5C45"/>
    <w:rsid w:val="008C5DC5"/>
    <w:rsid w:val="00920158"/>
    <w:rsid w:val="00985EE7"/>
    <w:rsid w:val="00996B32"/>
    <w:rsid w:val="009C38A2"/>
    <w:rsid w:val="00A06251"/>
    <w:rsid w:val="00B30C91"/>
    <w:rsid w:val="00B62AD9"/>
    <w:rsid w:val="00C77079"/>
    <w:rsid w:val="00CA709F"/>
    <w:rsid w:val="00D04326"/>
    <w:rsid w:val="00D4725A"/>
    <w:rsid w:val="00D625D5"/>
    <w:rsid w:val="00D666D3"/>
    <w:rsid w:val="00DA76DC"/>
    <w:rsid w:val="00DB038A"/>
    <w:rsid w:val="00DE129F"/>
    <w:rsid w:val="00E661A2"/>
    <w:rsid w:val="00E86B67"/>
    <w:rsid w:val="00EA6A62"/>
    <w:rsid w:val="00EB3457"/>
    <w:rsid w:val="00EF0EBA"/>
    <w:rsid w:val="00F15C5C"/>
    <w:rsid w:val="00F4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98D11"/>
  <w15:docId w15:val="{3FF9A9A1-CA0E-490E-B7E6-278A8D7D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88D"/>
  </w:style>
  <w:style w:type="paragraph" w:styleId="a5">
    <w:name w:val="footer"/>
    <w:basedOn w:val="a"/>
    <w:link w:val="a6"/>
    <w:uiPriority w:val="99"/>
    <w:unhideWhenUsed/>
    <w:rsid w:val="00437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88D"/>
  </w:style>
  <w:style w:type="table" w:styleId="a7">
    <w:name w:val="Table Grid"/>
    <w:basedOn w:val="a1"/>
    <w:uiPriority w:val="39"/>
    <w:rsid w:val="003A7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04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96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6B32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472B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(https:/omsu-ramon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F823D-9CB9-4704-9A43-08A615C4A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Л. Барташова</dc:creator>
  <cp:keywords/>
  <dc:description/>
  <cp:lastModifiedBy>User</cp:lastModifiedBy>
  <cp:revision>12</cp:revision>
  <cp:lastPrinted>2025-01-21T10:50:00Z</cp:lastPrinted>
  <dcterms:created xsi:type="dcterms:W3CDTF">2025-01-21T10:39:00Z</dcterms:created>
  <dcterms:modified xsi:type="dcterms:W3CDTF">2025-04-29T05:23:00Z</dcterms:modified>
</cp:coreProperties>
</file>